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AF" w:rsidRPr="004A25AF" w:rsidRDefault="004A25AF" w:rsidP="00ED3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A25AF" w:rsidRPr="004A25AF" w:rsidRDefault="004A25AF" w:rsidP="004A25AF">
      <w:pPr>
        <w:rPr>
          <w:rFonts w:ascii="Times New Roman" w:hAnsi="Times New Roman" w:cs="Times New Roman"/>
          <w:sz w:val="28"/>
          <w:szCs w:val="28"/>
        </w:rPr>
      </w:pPr>
    </w:p>
    <w:p w:rsidR="004A25AF" w:rsidRPr="004A25AF" w:rsidRDefault="00ED3D14" w:rsidP="00ED3D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B5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 сентября 2025 года в школах города Енисейска открываются </w:t>
      </w:r>
      <w:r w:rsidR="004A25AF" w:rsidRPr="004A25AF">
        <w:rPr>
          <w:rFonts w:ascii="Times New Roman" w:hAnsi="Times New Roman" w:cs="Times New Roman"/>
          <w:sz w:val="28"/>
          <w:szCs w:val="28"/>
        </w:rPr>
        <w:t>седьмые классы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</w:t>
      </w:r>
      <w:r w:rsidR="004A25AF" w:rsidRPr="004A25AF">
        <w:rPr>
          <w:rFonts w:ascii="Times New Roman" w:hAnsi="Times New Roman" w:cs="Times New Roman"/>
          <w:sz w:val="28"/>
          <w:szCs w:val="28"/>
        </w:rPr>
        <w:t>. Это уникальная возможность для вашего ребенка получать дополнительные знания и развивать интерес к любимым дисциплинам.</w:t>
      </w:r>
    </w:p>
    <w:p w:rsidR="00ED3D14" w:rsidRDefault="00ED3D14" w:rsidP="00ED3D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25AF" w:rsidRPr="004A25AF">
        <w:rPr>
          <w:rFonts w:ascii="Times New Roman" w:hAnsi="Times New Roman" w:cs="Times New Roman"/>
          <w:sz w:val="28"/>
          <w:szCs w:val="28"/>
        </w:rPr>
        <w:t xml:space="preserve">лассы </w:t>
      </w: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предметов </w:t>
      </w:r>
      <w:r w:rsidR="004A25AF" w:rsidRPr="004A25AF">
        <w:rPr>
          <w:rFonts w:ascii="Times New Roman" w:hAnsi="Times New Roman" w:cs="Times New Roman"/>
          <w:sz w:val="28"/>
          <w:szCs w:val="28"/>
        </w:rPr>
        <w:t xml:space="preserve">позволят вашему ребенку изучать выбранные предметы глубже и подробнее, чем предусмотрено стандартными учебными планами. </w:t>
      </w:r>
      <w:r>
        <w:rPr>
          <w:rFonts w:ascii="Times New Roman" w:hAnsi="Times New Roman" w:cs="Times New Roman"/>
          <w:sz w:val="28"/>
          <w:szCs w:val="28"/>
        </w:rPr>
        <w:t>Занятия будут вести учителя первой и высшей квалификационной категории.</w:t>
      </w:r>
    </w:p>
    <w:p w:rsidR="004A25AF" w:rsidRDefault="004A25AF" w:rsidP="00ED3D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>Мы предлагаем углубление по следующим предметам:</w:t>
      </w:r>
    </w:p>
    <w:p w:rsidR="00ED3D14" w:rsidRPr="004A25AF" w:rsidRDefault="00ED3D14" w:rsidP="00ED3D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958"/>
        <w:gridCol w:w="1701"/>
        <w:gridCol w:w="3084"/>
      </w:tblGrid>
      <w:tr w:rsidR="00ED3D14" w:rsidRPr="007845A6" w:rsidTr="00E77704">
        <w:tc>
          <w:tcPr>
            <w:tcW w:w="675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A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58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A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84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A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D3D14" w:rsidRPr="007845A6" w:rsidTr="00E77704">
        <w:tc>
          <w:tcPr>
            <w:tcW w:w="675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 имени П.Д.Щетинина»</w:t>
            </w:r>
          </w:p>
        </w:tc>
        <w:tc>
          <w:tcPr>
            <w:tcW w:w="958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Информатика</w:t>
            </w:r>
          </w:p>
        </w:tc>
        <w:tc>
          <w:tcPr>
            <w:tcW w:w="3084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Т.В.</w:t>
            </w:r>
          </w:p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D3D14" w:rsidRPr="007845A6" w:rsidTr="00E77704">
        <w:tc>
          <w:tcPr>
            <w:tcW w:w="675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 имени П.Д.Щетинина»</w:t>
            </w:r>
          </w:p>
        </w:tc>
        <w:tc>
          <w:tcPr>
            <w:tcW w:w="958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84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Боярченко М.В.</w:t>
            </w:r>
          </w:p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О.П.</w:t>
            </w:r>
          </w:p>
        </w:tc>
      </w:tr>
      <w:tr w:rsidR="00ED3D14" w:rsidRPr="007845A6" w:rsidTr="00E77704">
        <w:tc>
          <w:tcPr>
            <w:tcW w:w="675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D3D14" w:rsidRPr="007845A6" w:rsidRDefault="006A6EBD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</w:t>
            </w:r>
            <w:r w:rsidR="00ED3D14">
              <w:rPr>
                <w:rFonts w:ascii="Times New Roman" w:hAnsi="Times New Roman" w:cs="Times New Roman"/>
                <w:sz w:val="24"/>
                <w:szCs w:val="24"/>
              </w:rPr>
              <w:t xml:space="preserve"> №3 имени А.Н.Першиной»</w:t>
            </w:r>
          </w:p>
        </w:tc>
        <w:tc>
          <w:tcPr>
            <w:tcW w:w="958" w:type="dxa"/>
          </w:tcPr>
          <w:p w:rsidR="00ED3D14" w:rsidRPr="007845A6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4" w:type="dxa"/>
          </w:tcPr>
          <w:p w:rsidR="00ED3D14" w:rsidRPr="007845A6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С.П.</w:t>
            </w:r>
          </w:p>
        </w:tc>
      </w:tr>
      <w:tr w:rsidR="00ED3D14" w:rsidTr="00E77704">
        <w:tc>
          <w:tcPr>
            <w:tcW w:w="675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D3D14" w:rsidRDefault="006A6EBD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«СШ</w:t>
            </w:r>
            <w:r w:rsidR="00ED3D14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</w:t>
            </w:r>
            <w:proofErr w:type="spellStart"/>
            <w:r w:rsidR="00ED3D14">
              <w:rPr>
                <w:rFonts w:ascii="Times New Roman" w:hAnsi="Times New Roman" w:cs="Times New Roman"/>
                <w:sz w:val="24"/>
                <w:szCs w:val="24"/>
              </w:rPr>
              <w:t>И.П.Кытманова</w:t>
            </w:r>
            <w:proofErr w:type="spellEnd"/>
            <w:r w:rsidR="00ED3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ED3D14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84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И.В.</w:t>
            </w:r>
          </w:p>
        </w:tc>
      </w:tr>
      <w:tr w:rsidR="00ED3D14" w:rsidTr="00E77704">
        <w:tc>
          <w:tcPr>
            <w:tcW w:w="675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D3D14" w:rsidRDefault="006A6EBD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</w:t>
            </w:r>
            <w:r w:rsidR="00ED3D14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958" w:type="dxa"/>
          </w:tcPr>
          <w:p w:rsidR="00ED3D14" w:rsidRDefault="00ED3D14" w:rsidP="00E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4" w:type="dxa"/>
          </w:tcPr>
          <w:p w:rsidR="00ED3D14" w:rsidRDefault="00ED3D14" w:rsidP="00E777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</w:tbl>
    <w:p w:rsidR="00ED3D14" w:rsidRDefault="00ED3D14" w:rsidP="004A25AF">
      <w:pPr>
        <w:rPr>
          <w:rFonts w:ascii="Times New Roman" w:hAnsi="Times New Roman" w:cs="Times New Roman"/>
          <w:sz w:val="28"/>
          <w:szCs w:val="28"/>
        </w:rPr>
      </w:pPr>
    </w:p>
    <w:p w:rsidR="004A25AF" w:rsidRPr="004A25AF" w:rsidRDefault="004A25AF" w:rsidP="004A25AF">
      <w:pPr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>Как попасть в класс с углубленным изучением?</w:t>
      </w:r>
    </w:p>
    <w:p w:rsidR="00ED3D14" w:rsidRDefault="004A25AF" w:rsidP="009904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 xml:space="preserve">Для зачисления в такие классы </w:t>
      </w:r>
      <w:r w:rsidR="00ED3D1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B516C">
        <w:rPr>
          <w:rFonts w:ascii="Times New Roman" w:hAnsi="Times New Roman" w:cs="Times New Roman"/>
          <w:sz w:val="28"/>
          <w:szCs w:val="28"/>
        </w:rPr>
        <w:t>до 10</w:t>
      </w:r>
      <w:bookmarkStart w:id="0" w:name="_GoBack"/>
      <w:bookmarkEnd w:id="0"/>
      <w:r w:rsidR="00990451">
        <w:rPr>
          <w:rFonts w:ascii="Times New Roman" w:hAnsi="Times New Roman" w:cs="Times New Roman"/>
          <w:sz w:val="28"/>
          <w:szCs w:val="28"/>
        </w:rPr>
        <w:t xml:space="preserve"> августа 2025г. </w:t>
      </w:r>
      <w:r w:rsidR="00ED3D14">
        <w:rPr>
          <w:rFonts w:ascii="Times New Roman" w:hAnsi="Times New Roman" w:cs="Times New Roman"/>
          <w:sz w:val="28"/>
          <w:szCs w:val="28"/>
        </w:rPr>
        <w:t>подать заявление в выбранное общеобразовательное учреждение.</w:t>
      </w:r>
    </w:p>
    <w:p w:rsidR="00990451" w:rsidRDefault="00990451" w:rsidP="00990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данные классы будет проводиться на конкурсной основе (средний балл годовых отметок за шестой класс).</w:t>
      </w:r>
    </w:p>
    <w:p w:rsidR="004A25AF" w:rsidRPr="004A25AF" w:rsidRDefault="00990451" w:rsidP="00990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обучение в этих</w:t>
      </w:r>
      <w:r w:rsidR="004A25AF" w:rsidRPr="004A25A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A25AF" w:rsidRPr="004A25AF">
        <w:rPr>
          <w:rFonts w:ascii="Times New Roman" w:hAnsi="Times New Roman" w:cs="Times New Roman"/>
          <w:sz w:val="28"/>
          <w:szCs w:val="28"/>
        </w:rPr>
        <w:t xml:space="preserve"> — большая ответственность, предполагающая высокий уровень мотивации и дисциплины от учащихся.</w:t>
      </w:r>
    </w:p>
    <w:p w:rsidR="004A25AF" w:rsidRPr="004A25AF" w:rsidRDefault="004A25AF" w:rsidP="009904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>Дополнительная информация и консультации будут предоставляться индивидуально. Если у вас возникли вопросы, пожалуй</w:t>
      </w:r>
      <w:r w:rsidR="00990451">
        <w:rPr>
          <w:rFonts w:ascii="Times New Roman" w:hAnsi="Times New Roman" w:cs="Times New Roman"/>
          <w:sz w:val="28"/>
          <w:szCs w:val="28"/>
        </w:rPr>
        <w:t xml:space="preserve">ста, обращайтесь к администрациям школ. </w:t>
      </w:r>
    </w:p>
    <w:p w:rsidR="004A25AF" w:rsidRPr="004A25AF" w:rsidRDefault="004A25AF" w:rsidP="009904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 xml:space="preserve">Мы уверены, что углубленное обучение станет прекрасным стартом для успешного будущего </w:t>
      </w:r>
      <w:r w:rsidR="00CD4D92">
        <w:rPr>
          <w:rFonts w:ascii="Times New Roman" w:hAnsi="Times New Roman" w:cs="Times New Roman"/>
          <w:sz w:val="28"/>
          <w:szCs w:val="28"/>
        </w:rPr>
        <w:t>ваших детей! Будем рады видеть в</w:t>
      </w:r>
      <w:r w:rsidRPr="004A25AF">
        <w:rPr>
          <w:rFonts w:ascii="Times New Roman" w:hAnsi="Times New Roman" w:cs="Times New Roman"/>
          <w:sz w:val="28"/>
          <w:szCs w:val="28"/>
        </w:rPr>
        <w:t>аших учеников среди тех, кто выбирает путь глубоких знаний и развития талантов.</w:t>
      </w:r>
    </w:p>
    <w:p w:rsidR="004A25AF" w:rsidRPr="004A25AF" w:rsidRDefault="004A25AF" w:rsidP="004A25AF">
      <w:pPr>
        <w:rPr>
          <w:rFonts w:ascii="Times New Roman" w:hAnsi="Times New Roman" w:cs="Times New Roman"/>
          <w:sz w:val="28"/>
          <w:szCs w:val="28"/>
        </w:rPr>
      </w:pPr>
    </w:p>
    <w:p w:rsidR="004A25AF" w:rsidRPr="004A25AF" w:rsidRDefault="004A25AF" w:rsidP="004A25AF">
      <w:pPr>
        <w:rPr>
          <w:rFonts w:ascii="Times New Roman" w:hAnsi="Times New Roman" w:cs="Times New Roman"/>
          <w:sz w:val="28"/>
          <w:szCs w:val="28"/>
        </w:rPr>
      </w:pPr>
      <w:r w:rsidRPr="004A25A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5D74A2" w:rsidRPr="004A25AF" w:rsidRDefault="004E2F05" w:rsidP="004A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 г.Енисейска»</w:t>
      </w:r>
    </w:p>
    <w:sectPr w:rsidR="005D74A2" w:rsidRPr="004A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AF"/>
    <w:rsid w:val="004A25AF"/>
    <w:rsid w:val="004E2F05"/>
    <w:rsid w:val="005D74A2"/>
    <w:rsid w:val="006A6EBD"/>
    <w:rsid w:val="00990451"/>
    <w:rsid w:val="00BB516C"/>
    <w:rsid w:val="00CD4D92"/>
    <w:rsid w:val="00E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2025-06-19T08:01:00Z</dcterms:created>
  <dcterms:modified xsi:type="dcterms:W3CDTF">2025-06-19T08:27:00Z</dcterms:modified>
</cp:coreProperties>
</file>